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s-MX"/>
        </w:rPr>
        <w:id w:val="447536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:rsidR="00BE158B" w:rsidRDefault="000E4277" w:rsidP="00BE158B">
          <w:pPr>
            <w:pStyle w:val="Sinespaciado"/>
          </w:pPr>
          <w:r>
            <w:rPr>
              <w:rFonts w:eastAsiaTheme="majorEastAsia" w:cstheme="majorBidi"/>
              <w:noProof/>
              <w:lang w:val="es-MX" w:eastAsia="es-MX"/>
            </w:rPr>
            <w:drawing>
              <wp:anchor distT="0" distB="0" distL="114300" distR="114300" simplePos="0" relativeHeight="251656192" behindDoc="0" locked="0" layoutInCell="1" allowOverlap="1" wp14:anchorId="4573AAA6" wp14:editId="01668238">
                <wp:simplePos x="0" y="0"/>
                <wp:positionH relativeFrom="column">
                  <wp:posOffset>4491990</wp:posOffset>
                </wp:positionH>
                <wp:positionV relativeFrom="paragraph">
                  <wp:posOffset>43815</wp:posOffset>
                </wp:positionV>
                <wp:extent cx="1280160" cy="1250315"/>
                <wp:effectExtent l="0" t="0" r="0" b="6985"/>
                <wp:wrapSquare wrapText="bothSides"/>
                <wp:docPr id="3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80160" cy="1250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eastAsiaTheme="majorEastAsia" w:cstheme="majorBidi"/>
              <w:noProof/>
              <w:lang w:val="es-MX" w:eastAsia="es-MX"/>
            </w:rPr>
            <w:drawing>
              <wp:anchor distT="0" distB="0" distL="114300" distR="114300" simplePos="0" relativeHeight="251655168" behindDoc="0" locked="0" layoutInCell="1" allowOverlap="1" wp14:anchorId="4318301B" wp14:editId="11FA5414">
                <wp:simplePos x="0" y="0"/>
                <wp:positionH relativeFrom="column">
                  <wp:posOffset>-127635</wp:posOffset>
                </wp:positionH>
                <wp:positionV relativeFrom="paragraph">
                  <wp:posOffset>90805</wp:posOffset>
                </wp:positionV>
                <wp:extent cx="1123950" cy="1193800"/>
                <wp:effectExtent l="0" t="0" r="0" b="6350"/>
                <wp:wrapSquare wrapText="bothSides"/>
                <wp:docPr id="2" name="irc_mi" descr="http://upload.wikimedia.org/wikipedia/en/d/de/Universidad_Aut%C3%B3noma_de_Nuevo_Le%C3%B3n_se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rc_mi" descr="http://upload.wikimedia.org/wikipedia/en/d/de/Universidad_Aut%C3%B3noma_de_Nuevo_Le%C3%B3n_seal.png">
                          <a:hlinkClick r:id="rId5"/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3950" cy="1193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76ED5">
            <w:rPr>
              <w:rFonts w:eastAsiaTheme="majorEastAsia" w:cstheme="majorBidi"/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0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09625"/>
                    <wp:effectExtent l="0" t="0" r="0" b="0"/>
                    <wp:wrapNone/>
                    <wp:docPr id="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09625"/>
                            </a:xfrm>
                            <a:prstGeom prst="rect">
                              <a:avLst/>
                            </a:prstGeom>
                            <a:solidFill>
                              <a:srgbClr val="0033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accent5">
                                      <a:lumMod val="75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w14:anchorId="2EE1543A" id="Rectangle 2" o:spid="_x0000_s1026" style="position:absolute;margin-left:0;margin-top:0;width:642.6pt;height:63.75pt;z-index:251657216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" o:allowincell="f" fillcolor="#030" stroked="f" strokecolor="#31849b [2408]">
                    <w10:wrap anchorx="page" anchory="page"/>
                  </v:rect>
                </w:pict>
              </mc:Fallback>
            </mc:AlternateContent>
          </w:r>
          <w:r w:rsidR="00D76ED5">
            <w:rPr>
              <w:rFonts w:eastAsiaTheme="majorEastAsia" w:cstheme="majorBidi"/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0" allowOverlap="1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38460"/>
                    <wp:effectExtent l="6350" t="5715" r="7620" b="9525"/>
                    <wp:wrapNone/>
                    <wp:docPr id="5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3846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3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3A64534B" id="Rectangle 5" o:spid="_x0000_s1026" style="position:absolute;margin-left:0;margin-top:0;width:7.15pt;height:829.8pt;z-index:251658240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" o:allowincell="f" fillcolor="white [3212]" strokecolor="#4e6128 [1606]">
                    <w10:wrap anchorx="margin" anchory="page"/>
                  </v:rect>
                </w:pict>
              </mc:Fallback>
            </mc:AlternateContent>
          </w:r>
          <w:r w:rsidR="00D76ED5">
            <w:rPr>
              <w:rFonts w:eastAsiaTheme="majorEastAsia" w:cstheme="majorBidi"/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38460"/>
                    <wp:effectExtent l="12065" t="5715" r="11430" b="9525"/>
                    <wp:wrapNone/>
                    <wp:docPr id="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3846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accent3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07EC515A" id="Rectangle 4" o:spid="_x0000_s1026" style="position:absolute;margin-left:0;margin-top:0;width:7.15pt;height:829.8pt;z-index:251659264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" o:allowincell="f" fillcolor="white [3212]" strokecolor="#4e6128 [1606]">
                    <w10:wrap anchorx="margin" anchory="page"/>
                  </v:rect>
                </w:pict>
              </mc:Fallback>
            </mc:AlternateContent>
          </w:r>
          <w:r w:rsidR="00D76ED5">
            <w:rPr>
              <w:rFonts w:eastAsiaTheme="majorEastAsia" w:cstheme="majorBidi"/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09625"/>
                    <wp:effectExtent l="0" t="0" r="0" b="0"/>
                    <wp:wrapNone/>
                    <wp:docPr id="1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09625"/>
                            </a:xfrm>
                            <a:prstGeom prst="rect">
                              <a:avLst/>
                            </a:prstGeom>
                            <a:solidFill>
                              <a:srgbClr val="0033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accent5">
                                      <a:lumMod val="75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w14:anchorId="2322E680" id="Rectangle 3" o:spid="_x0000_s1026" style="position:absolute;margin-left:0;margin-top:0;width:642.6pt;height:63.75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" o:allowincell="f" fillcolor="#030" stroked="f" strokecolor="#31849b [2408]">
                    <w10:wrap anchorx="page" anchory="margin"/>
                  </v:rect>
                </w:pict>
              </mc:Fallback>
            </mc:AlternateContent>
          </w:r>
        </w:p>
        <w:p w:rsidR="00BE158B" w:rsidRDefault="00A073F9" w:rsidP="00BE158B"/>
      </w:sdtContent>
    </w:sdt>
    <w:p w:rsidR="00A357DA" w:rsidRDefault="00A357DA" w:rsidP="000E4277">
      <w:pPr>
        <w:jc w:val="center"/>
        <w:rPr>
          <w:rFonts w:ascii="Century Gothic" w:hAnsi="Century Gothic" w:cs="Arial"/>
          <w:b/>
          <w:sz w:val="40"/>
          <w:szCs w:val="40"/>
          <w:lang w:val="es-ES"/>
        </w:rPr>
      </w:pPr>
    </w:p>
    <w:p w:rsidR="00BF618C" w:rsidRPr="000E4277" w:rsidRDefault="00BE158B" w:rsidP="000E4277">
      <w:pPr>
        <w:jc w:val="center"/>
        <w:rPr>
          <w:rFonts w:ascii="Century Gothic" w:hAnsi="Century Gothic" w:cs="Arial"/>
          <w:b/>
          <w:sz w:val="40"/>
          <w:szCs w:val="40"/>
          <w:lang w:val="es-ES"/>
        </w:rPr>
      </w:pPr>
      <w:r w:rsidRPr="00C816E7">
        <w:rPr>
          <w:rFonts w:ascii="Century Gothic" w:hAnsi="Century Gothic" w:cs="Arial"/>
          <w:b/>
          <w:sz w:val="40"/>
          <w:szCs w:val="40"/>
          <w:lang w:val="es-ES"/>
        </w:rPr>
        <w:t xml:space="preserve">Universidad Autónoma </w:t>
      </w:r>
      <w:r>
        <w:rPr>
          <w:rFonts w:ascii="Century Gothic" w:hAnsi="Century Gothic" w:cs="Arial"/>
          <w:b/>
          <w:sz w:val="40"/>
          <w:szCs w:val="40"/>
          <w:lang w:val="es-ES"/>
        </w:rPr>
        <w:t>d</w:t>
      </w:r>
      <w:r w:rsidRPr="00C816E7">
        <w:rPr>
          <w:rFonts w:ascii="Century Gothic" w:hAnsi="Century Gothic" w:cs="Arial"/>
          <w:b/>
          <w:sz w:val="40"/>
          <w:szCs w:val="40"/>
          <w:lang w:val="es-ES"/>
        </w:rPr>
        <w:t>e Nuevo Le</w:t>
      </w:r>
      <w:r>
        <w:rPr>
          <w:rFonts w:ascii="Century Gothic" w:hAnsi="Century Gothic" w:cs="Arial"/>
          <w:b/>
          <w:sz w:val="40"/>
          <w:szCs w:val="40"/>
          <w:lang w:val="es-ES"/>
        </w:rPr>
        <w:t>ó</w:t>
      </w:r>
      <w:r w:rsidRPr="00C816E7">
        <w:rPr>
          <w:rFonts w:ascii="Century Gothic" w:hAnsi="Century Gothic" w:cs="Arial"/>
          <w:b/>
          <w:sz w:val="40"/>
          <w:szCs w:val="40"/>
          <w:lang w:val="es-ES"/>
        </w:rPr>
        <w:t>n</w:t>
      </w:r>
    </w:p>
    <w:p w:rsidR="00BE158B" w:rsidRPr="000E4277" w:rsidRDefault="00BE158B" w:rsidP="00BF618C">
      <w:pPr>
        <w:jc w:val="center"/>
        <w:rPr>
          <w:rFonts w:ascii="Century Gothic" w:hAnsi="Century Gothic" w:cs="Arial"/>
          <w:b/>
          <w:sz w:val="32"/>
          <w:szCs w:val="36"/>
          <w:lang w:val="es-ES"/>
        </w:rPr>
      </w:pPr>
      <w:r w:rsidRPr="000E4277">
        <w:rPr>
          <w:rFonts w:ascii="Century Gothic" w:hAnsi="Century Gothic" w:cs="Arial"/>
          <w:b/>
          <w:sz w:val="32"/>
          <w:szCs w:val="36"/>
          <w:lang w:val="es-ES"/>
        </w:rPr>
        <w:t>Facultad de Ingeniería Mecánica y Eléctrica</w:t>
      </w:r>
    </w:p>
    <w:p w:rsidR="00141824" w:rsidRDefault="00141824" w:rsidP="0059349A">
      <w:pPr>
        <w:rPr>
          <w:rFonts w:ascii="Century Gothic" w:hAnsi="Century Gothic" w:cs="Arial"/>
          <w:b/>
          <w:sz w:val="28"/>
          <w:szCs w:val="32"/>
          <w:lang w:val="es-ES"/>
        </w:rPr>
      </w:pPr>
    </w:p>
    <w:p w:rsidR="00DA42C7" w:rsidRPr="0059349A" w:rsidRDefault="0059349A" w:rsidP="0059349A">
      <w:pPr>
        <w:jc w:val="center"/>
        <w:rPr>
          <w:rFonts w:ascii="Century Gothic" w:hAnsi="Century Gothic" w:cs="Arial"/>
          <w:b/>
          <w:sz w:val="36"/>
          <w:szCs w:val="32"/>
          <w:lang w:val="es-ES"/>
        </w:rPr>
      </w:pPr>
      <w:r w:rsidRPr="0059349A">
        <w:rPr>
          <w:rFonts w:ascii="Century Gothic" w:hAnsi="Century Gothic" w:cs="Arial"/>
          <w:b/>
          <w:sz w:val="36"/>
          <w:szCs w:val="32"/>
          <w:lang w:val="es-ES"/>
        </w:rPr>
        <w:t xml:space="preserve">Servomecanismos </w:t>
      </w:r>
    </w:p>
    <w:p w:rsidR="000E4277" w:rsidRDefault="00141824" w:rsidP="00141824">
      <w:pPr>
        <w:jc w:val="center"/>
        <w:rPr>
          <w:rFonts w:ascii="Century Gothic" w:hAnsi="Century Gothic" w:cs="Arial"/>
          <w:b/>
          <w:sz w:val="28"/>
          <w:szCs w:val="28"/>
        </w:rPr>
      </w:pPr>
      <w:r>
        <w:rPr>
          <w:rFonts w:ascii="Century Gothic" w:hAnsi="Century Gothic" w:cs="Arial"/>
          <w:b/>
          <w:sz w:val="28"/>
          <w:szCs w:val="28"/>
        </w:rPr>
        <w:t xml:space="preserve">Hora: </w:t>
      </w:r>
      <w:r w:rsidR="0059349A">
        <w:rPr>
          <w:rFonts w:ascii="Century Gothic" w:hAnsi="Century Gothic" w:cs="Arial"/>
          <w:b/>
          <w:sz w:val="28"/>
          <w:szCs w:val="28"/>
        </w:rPr>
        <w:t>N4</w:t>
      </w:r>
    </w:p>
    <w:p w:rsidR="0059349A" w:rsidRPr="004542D8" w:rsidRDefault="0059349A" w:rsidP="00141824">
      <w:pPr>
        <w:jc w:val="center"/>
        <w:rPr>
          <w:rFonts w:ascii="Century Gothic" w:hAnsi="Century Gothic" w:cs="Arial"/>
          <w:b/>
          <w:sz w:val="28"/>
          <w:szCs w:val="28"/>
        </w:rPr>
      </w:pPr>
      <w:r>
        <w:rPr>
          <w:rFonts w:ascii="Century Gothic" w:hAnsi="Century Gothic" w:cs="Arial"/>
          <w:b/>
          <w:sz w:val="28"/>
          <w:szCs w:val="28"/>
        </w:rPr>
        <w:t>Martes</w:t>
      </w:r>
    </w:p>
    <w:p w:rsidR="00CE5542" w:rsidRDefault="00141824" w:rsidP="00141824">
      <w:pPr>
        <w:jc w:val="center"/>
        <w:rPr>
          <w:rFonts w:ascii="Century Gothic" w:hAnsi="Century Gothic" w:cs="Arial"/>
          <w:b/>
          <w:sz w:val="28"/>
          <w:szCs w:val="28"/>
        </w:rPr>
      </w:pPr>
      <w:r>
        <w:rPr>
          <w:rFonts w:ascii="Century Gothic" w:hAnsi="Century Gothic" w:cs="Arial"/>
          <w:b/>
          <w:sz w:val="28"/>
          <w:szCs w:val="28"/>
        </w:rPr>
        <w:t xml:space="preserve">Salón: </w:t>
      </w:r>
      <w:r w:rsidR="0059349A">
        <w:rPr>
          <w:rFonts w:ascii="Century Gothic" w:hAnsi="Century Gothic" w:cs="Arial"/>
          <w:b/>
          <w:sz w:val="28"/>
          <w:szCs w:val="28"/>
        </w:rPr>
        <w:t>3306</w:t>
      </w:r>
    </w:p>
    <w:p w:rsidR="0059349A" w:rsidRDefault="0059349A" w:rsidP="00141824">
      <w:pPr>
        <w:jc w:val="center"/>
        <w:rPr>
          <w:rFonts w:ascii="Century Gothic" w:hAnsi="Century Gothic" w:cs="Arial"/>
          <w:b/>
          <w:sz w:val="28"/>
          <w:szCs w:val="28"/>
        </w:rPr>
      </w:pPr>
      <w:r>
        <w:rPr>
          <w:rFonts w:ascii="Century Gothic" w:hAnsi="Century Gothic" w:cs="Arial"/>
          <w:b/>
          <w:sz w:val="28"/>
          <w:szCs w:val="28"/>
        </w:rPr>
        <w:t>TAREA #1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9349A" w:rsidTr="0059349A">
        <w:tc>
          <w:tcPr>
            <w:tcW w:w="4414" w:type="dxa"/>
          </w:tcPr>
          <w:p w:rsidR="0059349A" w:rsidRDefault="0059349A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>
              <w:rPr>
                <w:rFonts w:ascii="Century Gothic" w:hAnsi="Century Gothic" w:cs="Arial"/>
                <w:b/>
                <w:sz w:val="28"/>
                <w:szCs w:val="28"/>
              </w:rPr>
              <w:t xml:space="preserve">Nombre </w:t>
            </w:r>
          </w:p>
        </w:tc>
        <w:tc>
          <w:tcPr>
            <w:tcW w:w="4414" w:type="dxa"/>
          </w:tcPr>
          <w:p w:rsidR="0059349A" w:rsidRDefault="0059349A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>
              <w:rPr>
                <w:rFonts w:ascii="Century Gothic" w:hAnsi="Century Gothic" w:cs="Arial"/>
                <w:b/>
                <w:sz w:val="28"/>
                <w:szCs w:val="28"/>
              </w:rPr>
              <w:t xml:space="preserve">Matricula </w:t>
            </w:r>
          </w:p>
        </w:tc>
      </w:tr>
      <w:tr w:rsidR="0059349A" w:rsidTr="0059349A">
        <w:tc>
          <w:tcPr>
            <w:tcW w:w="4414" w:type="dxa"/>
          </w:tcPr>
          <w:p w:rsidR="0059349A" w:rsidRDefault="00CD02DE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CD02DE">
              <w:rPr>
                <w:rFonts w:ascii="Century Gothic" w:hAnsi="Century Gothic" w:cs="Arial"/>
                <w:b/>
                <w:sz w:val="28"/>
                <w:szCs w:val="28"/>
              </w:rPr>
              <w:t xml:space="preserve">Juan Leza Banda </w:t>
            </w:r>
          </w:p>
        </w:tc>
        <w:tc>
          <w:tcPr>
            <w:tcW w:w="4414" w:type="dxa"/>
          </w:tcPr>
          <w:p w:rsidR="0059349A" w:rsidRDefault="00CD02DE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CD02DE">
              <w:rPr>
                <w:rFonts w:ascii="Century Gothic" w:hAnsi="Century Gothic" w:cs="Arial"/>
                <w:b/>
                <w:sz w:val="28"/>
                <w:szCs w:val="28"/>
              </w:rPr>
              <w:t>1621953</w:t>
            </w:r>
          </w:p>
        </w:tc>
      </w:tr>
      <w:tr w:rsidR="0059349A" w:rsidTr="0059349A">
        <w:tc>
          <w:tcPr>
            <w:tcW w:w="4414" w:type="dxa"/>
          </w:tcPr>
          <w:p w:rsidR="0059349A" w:rsidRDefault="00CD02DE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CD02DE">
              <w:rPr>
                <w:rFonts w:ascii="Century Gothic" w:hAnsi="Century Gothic" w:cs="Arial"/>
                <w:b/>
                <w:sz w:val="28"/>
                <w:szCs w:val="28"/>
              </w:rPr>
              <w:t xml:space="preserve">Ernesto García Fernández </w:t>
            </w:r>
          </w:p>
        </w:tc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CD02DE">
              <w:rPr>
                <w:rFonts w:ascii="Century Gothic" w:hAnsi="Century Gothic" w:cs="Arial"/>
                <w:b/>
                <w:sz w:val="28"/>
                <w:szCs w:val="28"/>
              </w:rPr>
              <w:t>1448300</w:t>
            </w:r>
          </w:p>
        </w:tc>
      </w:tr>
      <w:tr w:rsidR="0059349A" w:rsidTr="0059349A"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>
              <w:rPr>
                <w:rFonts w:ascii="Century Gothic" w:hAnsi="Century Gothic" w:cs="Arial"/>
                <w:b/>
                <w:sz w:val="28"/>
                <w:szCs w:val="28"/>
              </w:rPr>
              <w:t xml:space="preserve">Luis Eduardo Banda Zúñiga </w:t>
            </w:r>
          </w:p>
        </w:tc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>
              <w:rPr>
                <w:rFonts w:ascii="Century Gothic" w:hAnsi="Century Gothic" w:cs="Arial"/>
                <w:b/>
                <w:sz w:val="28"/>
                <w:szCs w:val="28"/>
              </w:rPr>
              <w:t>1702373</w:t>
            </w:r>
          </w:p>
        </w:tc>
      </w:tr>
      <w:tr w:rsidR="0059349A" w:rsidTr="0059349A"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 xml:space="preserve">Julián Ayala García </w:t>
            </w:r>
          </w:p>
        </w:tc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>1632191</w:t>
            </w:r>
          </w:p>
        </w:tc>
      </w:tr>
      <w:tr w:rsidR="0059349A" w:rsidTr="0059349A"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 xml:space="preserve">Fernando Lazcano Cavazos </w:t>
            </w:r>
          </w:p>
        </w:tc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>1599880</w:t>
            </w:r>
          </w:p>
        </w:tc>
      </w:tr>
      <w:tr w:rsidR="0059349A" w:rsidTr="0059349A"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>Jorge Luis Torres Alanís</w:t>
            </w:r>
          </w:p>
        </w:tc>
        <w:tc>
          <w:tcPr>
            <w:tcW w:w="4414" w:type="dxa"/>
          </w:tcPr>
          <w:p w:rsidR="0059349A" w:rsidRDefault="003E6267" w:rsidP="00141824">
            <w:pPr>
              <w:jc w:val="center"/>
              <w:rPr>
                <w:rFonts w:ascii="Century Gothic" w:hAnsi="Century Gothic" w:cs="Arial"/>
                <w:b/>
                <w:sz w:val="28"/>
                <w:szCs w:val="28"/>
              </w:rPr>
            </w:pPr>
            <w:r w:rsidRPr="003E6267">
              <w:rPr>
                <w:rFonts w:ascii="Century Gothic" w:hAnsi="Century Gothic" w:cs="Arial"/>
                <w:b/>
                <w:sz w:val="28"/>
                <w:szCs w:val="28"/>
              </w:rPr>
              <w:t>1499185</w:t>
            </w:r>
          </w:p>
        </w:tc>
      </w:tr>
    </w:tbl>
    <w:p w:rsidR="0059349A" w:rsidRPr="000E4277" w:rsidRDefault="0059349A" w:rsidP="00141824">
      <w:pPr>
        <w:jc w:val="center"/>
        <w:rPr>
          <w:rFonts w:ascii="Century Gothic" w:hAnsi="Century Gothic" w:cs="Arial"/>
          <w:b/>
          <w:sz w:val="28"/>
          <w:szCs w:val="28"/>
        </w:rPr>
      </w:pPr>
    </w:p>
    <w:p w:rsidR="00DA42C7" w:rsidRDefault="00DA42C7" w:rsidP="00DA42C7">
      <w:pPr>
        <w:jc w:val="right"/>
        <w:rPr>
          <w:rFonts w:ascii="Century Gothic" w:hAnsi="Century Gothic" w:cs="Arial"/>
          <w:b/>
          <w:lang w:val="es-ES"/>
        </w:rPr>
      </w:pPr>
    </w:p>
    <w:p w:rsidR="00141824" w:rsidRDefault="00141824" w:rsidP="00DA42C7">
      <w:pPr>
        <w:jc w:val="right"/>
        <w:rPr>
          <w:rFonts w:ascii="Century Gothic" w:hAnsi="Century Gothic" w:cs="Arial"/>
          <w:b/>
          <w:lang w:val="es-ES"/>
        </w:rPr>
      </w:pPr>
    </w:p>
    <w:p w:rsidR="00141824" w:rsidRDefault="00141824" w:rsidP="00DA42C7">
      <w:pPr>
        <w:jc w:val="right"/>
        <w:rPr>
          <w:rFonts w:ascii="Century Gothic" w:hAnsi="Century Gothic" w:cs="Arial"/>
          <w:b/>
          <w:lang w:val="es-ES"/>
        </w:rPr>
      </w:pPr>
    </w:p>
    <w:p w:rsidR="00141824" w:rsidRDefault="00141824" w:rsidP="00DA42C7">
      <w:pPr>
        <w:jc w:val="right"/>
        <w:rPr>
          <w:rFonts w:ascii="Century Gothic" w:hAnsi="Century Gothic" w:cs="Arial"/>
          <w:b/>
          <w:lang w:val="es-ES"/>
        </w:rPr>
      </w:pPr>
    </w:p>
    <w:p w:rsidR="00141824" w:rsidRDefault="00141824" w:rsidP="00DA42C7">
      <w:pPr>
        <w:jc w:val="right"/>
        <w:rPr>
          <w:rFonts w:ascii="Century Gothic" w:hAnsi="Century Gothic" w:cs="Arial"/>
          <w:b/>
          <w:lang w:val="es-ES"/>
        </w:rPr>
      </w:pPr>
    </w:p>
    <w:p w:rsidR="003E6267" w:rsidRDefault="003E6267" w:rsidP="003E6267">
      <w:pPr>
        <w:rPr>
          <w:noProof/>
        </w:rPr>
      </w:pPr>
    </w:p>
    <w:p w:rsidR="003E6267" w:rsidRPr="00221851" w:rsidRDefault="00221851" w:rsidP="003E6267">
      <w:pPr>
        <w:rPr>
          <w:rFonts w:ascii="Century Gothic" w:hAnsi="Century Gothic" w:cs="Arial"/>
          <w:b/>
          <w:color w:val="000000" w:themeColor="text1"/>
          <w:sz w:val="32"/>
          <w:lang w:val="es-ES"/>
        </w:rPr>
      </w:pPr>
      <w:r w:rsidRPr="00221851">
        <w:rPr>
          <w:rFonts w:ascii="Century Gothic" w:hAnsi="Century Gothic" w:cs="Arial"/>
          <w:b/>
          <w:color w:val="000000" w:themeColor="text1"/>
          <w:sz w:val="32"/>
          <w:lang w:val="es-ES"/>
        </w:rPr>
        <w:t xml:space="preserve">Arduino </w:t>
      </w:r>
      <w:proofErr w:type="spellStart"/>
      <w:r w:rsidRPr="00221851">
        <w:rPr>
          <w:rFonts w:ascii="Century Gothic" w:hAnsi="Century Gothic" w:cs="Arial"/>
          <w:b/>
          <w:color w:val="000000" w:themeColor="text1"/>
          <w:sz w:val="32"/>
          <w:lang w:val="es-ES"/>
        </w:rPr>
        <w:t>due</w:t>
      </w:r>
      <w:proofErr w:type="spellEnd"/>
      <w:r w:rsidRPr="00221851">
        <w:rPr>
          <w:rFonts w:ascii="Century Gothic" w:hAnsi="Century Gothic" w:cs="Arial"/>
          <w:b/>
          <w:color w:val="000000" w:themeColor="text1"/>
          <w:sz w:val="32"/>
          <w:lang w:val="es-ES"/>
        </w:rPr>
        <w:t xml:space="preserve"> </w:t>
      </w:r>
    </w:p>
    <w:p w:rsidR="00141824" w:rsidRDefault="003E6267" w:rsidP="003E6267">
      <w:pPr>
        <w:rPr>
          <w:rFonts w:ascii="Century Gothic" w:hAnsi="Century Gothic" w:cs="Arial"/>
          <w:b/>
          <w:lang w:val="es-ES"/>
        </w:rPr>
      </w:pPr>
      <w:r>
        <w:rPr>
          <w:noProof/>
        </w:rPr>
        <w:drawing>
          <wp:inline distT="0" distB="0" distL="0" distR="0" wp14:anchorId="5CB2F1AD" wp14:editId="7282850A">
            <wp:extent cx="5300073" cy="30726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22" t="8691" r="39288" b="29967"/>
                    <a:stretch/>
                  </pic:blipFill>
                  <pic:spPr bwMode="auto">
                    <a:xfrm>
                      <a:off x="0" y="0"/>
                      <a:ext cx="5313371" cy="308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8CF" w:rsidRPr="00B078CF" w:rsidRDefault="00B078CF" w:rsidP="003E6267">
      <w:pPr>
        <w:rPr>
          <w:rFonts w:ascii="Century Gothic" w:hAnsi="Century Gothic" w:cs="Arial"/>
          <w:b/>
          <w:sz w:val="36"/>
          <w:lang w:val="es-ES"/>
        </w:rPr>
      </w:pPr>
      <w:proofErr w:type="spellStart"/>
      <w:r w:rsidRPr="00B078CF">
        <w:rPr>
          <w:rFonts w:ascii="Century Gothic" w:hAnsi="Century Gothic" w:cs="Arial"/>
          <w:b/>
          <w:sz w:val="36"/>
          <w:lang w:val="es-ES"/>
        </w:rPr>
        <w:t>Multiwii</w:t>
      </w:r>
      <w:proofErr w:type="spellEnd"/>
      <w:r w:rsidRPr="00B078CF">
        <w:rPr>
          <w:rFonts w:ascii="Century Gothic" w:hAnsi="Century Gothic" w:cs="Arial"/>
          <w:b/>
          <w:sz w:val="36"/>
          <w:lang w:val="es-ES"/>
        </w:rPr>
        <w:t xml:space="preserve"> </w:t>
      </w:r>
    </w:p>
    <w:p w:rsidR="00221851" w:rsidRDefault="00221851" w:rsidP="00221851">
      <w:pPr>
        <w:rPr>
          <w:rFonts w:ascii="Century Gothic" w:hAnsi="Century Gothic" w:cs="Arial"/>
          <w:b/>
          <w:lang w:val="es-ES"/>
        </w:rPr>
      </w:pPr>
      <w:r>
        <w:rPr>
          <w:noProof/>
        </w:rPr>
        <w:drawing>
          <wp:inline distT="0" distB="0" distL="0" distR="0" wp14:anchorId="48C90724" wp14:editId="4572D712">
            <wp:extent cx="5656259" cy="2351315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819" t="30711" r="12132" b="18235"/>
                    <a:stretch/>
                  </pic:blipFill>
                  <pic:spPr bwMode="auto">
                    <a:xfrm>
                      <a:off x="0" y="0"/>
                      <a:ext cx="5666913" cy="235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171" w:rsidRDefault="00FD2171" w:rsidP="00221851">
      <w:pPr>
        <w:rPr>
          <w:rFonts w:ascii="Century Gothic" w:hAnsi="Century Gothic" w:cs="Arial"/>
          <w:b/>
          <w:lang w:val="es-ES"/>
        </w:rPr>
      </w:pPr>
    </w:p>
    <w:p w:rsidR="00FD2171" w:rsidRDefault="00FD2171" w:rsidP="00221851">
      <w:pPr>
        <w:rPr>
          <w:rFonts w:ascii="Century Gothic" w:hAnsi="Century Gothic" w:cs="Arial"/>
          <w:b/>
          <w:lang w:val="es-ES"/>
        </w:rPr>
      </w:pPr>
    </w:p>
    <w:p w:rsidR="00FD2171" w:rsidRDefault="00FD2171" w:rsidP="00221851">
      <w:pPr>
        <w:rPr>
          <w:rFonts w:ascii="Century Gothic" w:hAnsi="Century Gothic" w:cs="Arial"/>
          <w:b/>
          <w:lang w:val="es-ES"/>
        </w:rPr>
      </w:pPr>
    </w:p>
    <w:p w:rsidR="00FD2171" w:rsidRPr="00FD2171" w:rsidRDefault="00FD2171" w:rsidP="00FD2171">
      <w:pPr>
        <w:shd w:val="clear" w:color="auto" w:fill="FFFFFF"/>
        <w:spacing w:after="0" w:line="240" w:lineRule="auto"/>
        <w:textAlignment w:val="baseline"/>
        <w:outlineLvl w:val="0"/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</w:pPr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lastRenderedPageBreak/>
        <w:t xml:space="preserve">Motor </w:t>
      </w:r>
      <w:proofErr w:type="spellStart"/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t>Brushless</w:t>
      </w:r>
      <w:proofErr w:type="spellEnd"/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t xml:space="preserve"> A2212/13t 1000kv Dron </w:t>
      </w:r>
      <w:proofErr w:type="spellStart"/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t>Quadcopter</w:t>
      </w:r>
      <w:proofErr w:type="spellEnd"/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t xml:space="preserve"> Arduino </w:t>
      </w:r>
      <w:proofErr w:type="spellStart"/>
      <w:r w:rsidRPr="00FD2171">
        <w:rPr>
          <w:rFonts w:ascii="Helvetica" w:eastAsia="Times New Roman" w:hAnsi="Helvetica" w:cs="Helvetica"/>
          <w:b/>
          <w:bCs/>
          <w:color w:val="333333"/>
          <w:kern w:val="36"/>
          <w:sz w:val="39"/>
          <w:szCs w:val="39"/>
          <w:lang w:eastAsia="es-MX"/>
        </w:rPr>
        <w:t>Pic</w:t>
      </w:r>
      <w:proofErr w:type="spellEnd"/>
    </w:p>
    <w:p w:rsidR="00B078CF" w:rsidRDefault="00FD2171" w:rsidP="00221851">
      <w:pPr>
        <w:rPr>
          <w:rFonts w:ascii="Century Gothic" w:hAnsi="Century Gothic" w:cs="Arial"/>
          <w:b/>
          <w:lang w:val="es-ES"/>
        </w:rPr>
      </w:pPr>
      <w:r>
        <w:rPr>
          <w:noProof/>
        </w:rPr>
        <w:drawing>
          <wp:inline distT="0" distB="0" distL="0" distR="0" wp14:anchorId="15760A21" wp14:editId="6B3469EB">
            <wp:extent cx="6363625" cy="2438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25" t="29325" r="11336" b="14082"/>
                    <a:stretch/>
                  </pic:blipFill>
                  <pic:spPr bwMode="auto">
                    <a:xfrm>
                      <a:off x="0" y="0"/>
                      <a:ext cx="6372033" cy="244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171" w:rsidRDefault="00FD2171" w:rsidP="00221851">
      <w:pPr>
        <w:rPr>
          <w:rFonts w:ascii="Century Gothic" w:hAnsi="Century Gothic" w:cs="Arial"/>
          <w:b/>
          <w:sz w:val="40"/>
          <w:szCs w:val="40"/>
          <w:lang w:val="es-ES"/>
        </w:rPr>
      </w:pPr>
      <w:r w:rsidRPr="00FD2171">
        <w:rPr>
          <w:rFonts w:ascii="Century Gothic" w:hAnsi="Century Gothic" w:cs="Arial"/>
          <w:b/>
          <w:sz w:val="40"/>
          <w:szCs w:val="40"/>
          <w:lang w:val="es-ES"/>
        </w:rPr>
        <w:t xml:space="preserve">Kit Completo Motor </w:t>
      </w:r>
      <w:proofErr w:type="spellStart"/>
      <w:r w:rsidRPr="00FD2171">
        <w:rPr>
          <w:rFonts w:ascii="Century Gothic" w:hAnsi="Century Gothic" w:cs="Arial"/>
          <w:b/>
          <w:sz w:val="40"/>
          <w:szCs w:val="40"/>
          <w:lang w:val="es-ES"/>
        </w:rPr>
        <w:t>Brushless</w:t>
      </w:r>
      <w:proofErr w:type="spellEnd"/>
      <w:r w:rsidRPr="00FD2171">
        <w:rPr>
          <w:rFonts w:ascii="Century Gothic" w:hAnsi="Century Gothic" w:cs="Arial"/>
          <w:b/>
          <w:sz w:val="40"/>
          <w:szCs w:val="40"/>
          <w:lang w:val="es-ES"/>
        </w:rPr>
        <w:t xml:space="preserve"> 2 </w:t>
      </w:r>
      <w:proofErr w:type="spellStart"/>
      <w:r w:rsidRPr="00FD2171">
        <w:rPr>
          <w:rFonts w:ascii="Century Gothic" w:hAnsi="Century Gothic" w:cs="Arial"/>
          <w:b/>
          <w:sz w:val="40"/>
          <w:szCs w:val="40"/>
          <w:lang w:val="es-ES"/>
        </w:rPr>
        <w:t>Helices</w:t>
      </w:r>
      <w:proofErr w:type="spellEnd"/>
      <w:r w:rsidRPr="00FD2171">
        <w:rPr>
          <w:rFonts w:ascii="Century Gothic" w:hAnsi="Century Gothic" w:cs="Arial"/>
          <w:b/>
          <w:sz w:val="40"/>
          <w:szCs w:val="40"/>
          <w:lang w:val="es-ES"/>
        </w:rPr>
        <w:t xml:space="preserve">, </w:t>
      </w:r>
      <w:proofErr w:type="spellStart"/>
      <w:r w:rsidRPr="00FD2171">
        <w:rPr>
          <w:rFonts w:ascii="Century Gothic" w:hAnsi="Century Gothic" w:cs="Arial"/>
          <w:b/>
          <w:sz w:val="40"/>
          <w:szCs w:val="40"/>
          <w:lang w:val="es-ES"/>
        </w:rPr>
        <w:t>Esc</w:t>
      </w:r>
      <w:proofErr w:type="spellEnd"/>
      <w:r w:rsidRPr="00FD2171">
        <w:rPr>
          <w:rFonts w:ascii="Century Gothic" w:hAnsi="Century Gothic" w:cs="Arial"/>
          <w:b/>
          <w:sz w:val="40"/>
          <w:szCs w:val="40"/>
          <w:lang w:val="es-ES"/>
        </w:rPr>
        <w:t xml:space="preserve"> Para Dron</w:t>
      </w:r>
    </w:p>
    <w:p w:rsidR="00FD2171" w:rsidRPr="00FD2171" w:rsidRDefault="00FD2171" w:rsidP="00221851">
      <w:pPr>
        <w:rPr>
          <w:rFonts w:ascii="Century Gothic" w:hAnsi="Century Gothic" w:cs="Arial"/>
          <w:b/>
          <w:sz w:val="40"/>
          <w:szCs w:val="40"/>
          <w:lang w:val="es-ES"/>
        </w:rPr>
      </w:pPr>
      <w:r>
        <w:rPr>
          <w:noProof/>
        </w:rPr>
        <w:drawing>
          <wp:inline distT="0" distB="0" distL="0" distR="0" wp14:anchorId="4B610F56" wp14:editId="071D10BC">
            <wp:extent cx="6470917" cy="2438400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39" t="29325" r="11939" b="21667"/>
                    <a:stretch/>
                  </pic:blipFill>
                  <pic:spPr bwMode="auto">
                    <a:xfrm>
                      <a:off x="0" y="0"/>
                      <a:ext cx="6489512" cy="244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8CF" w:rsidRDefault="00FD2171" w:rsidP="00221851">
      <w:pPr>
        <w:rPr>
          <w:rFonts w:ascii="Century Gothic" w:hAnsi="Century Gothic" w:cs="Arial"/>
          <w:b/>
          <w:lang w:val="es-ES"/>
        </w:rPr>
      </w:pPr>
      <w:r>
        <w:rPr>
          <w:noProof/>
        </w:rPr>
        <w:drawing>
          <wp:inline distT="0" distB="0" distL="0" distR="0" wp14:anchorId="6AF11D01" wp14:editId="5AD16A2B">
            <wp:extent cx="4539343" cy="164957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17" t="34155" r="11338" b="18568"/>
                    <a:stretch/>
                  </pic:blipFill>
                  <pic:spPr bwMode="auto">
                    <a:xfrm>
                      <a:off x="0" y="0"/>
                      <a:ext cx="4552512" cy="165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171" w:rsidRDefault="00FD2171" w:rsidP="00FD2171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39"/>
          <w:szCs w:val="39"/>
        </w:rPr>
      </w:pPr>
      <w:r>
        <w:rPr>
          <w:rFonts w:ascii="Helvetica" w:hAnsi="Helvetica" w:cs="Helvetica"/>
          <w:color w:val="333333"/>
          <w:sz w:val="39"/>
          <w:szCs w:val="39"/>
        </w:rPr>
        <w:lastRenderedPageBreak/>
        <w:t xml:space="preserve">Controlador De Velocidad Electrónico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Esc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30a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Multiaxis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Drone</w:t>
      </w:r>
      <w:proofErr w:type="spellEnd"/>
    </w:p>
    <w:p w:rsidR="00FD2171" w:rsidRDefault="00FD2171" w:rsidP="00221851">
      <w:pPr>
        <w:rPr>
          <w:rFonts w:ascii="Century Gothic" w:hAnsi="Century Gothic" w:cs="Arial"/>
          <w:b/>
          <w:lang w:val="es-ES"/>
        </w:rPr>
      </w:pPr>
    </w:p>
    <w:p w:rsidR="00125419" w:rsidRDefault="00FD2171" w:rsidP="00F1073F">
      <w:pPr>
        <w:rPr>
          <w:rFonts w:ascii="Century Gothic" w:hAnsi="Century Gothic" w:cs="Arial"/>
          <w:lang w:val="es-ES"/>
        </w:rPr>
      </w:pPr>
      <w:r>
        <w:rPr>
          <w:noProof/>
        </w:rPr>
        <w:drawing>
          <wp:inline distT="0" distB="0" distL="0" distR="0" wp14:anchorId="0B9FB060" wp14:editId="411F2197">
            <wp:extent cx="5551714" cy="2323611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39" t="33465" r="12901" b="15126"/>
                    <a:stretch/>
                  </pic:blipFill>
                  <pic:spPr bwMode="auto">
                    <a:xfrm>
                      <a:off x="0" y="0"/>
                      <a:ext cx="5559033" cy="232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171" w:rsidRDefault="00507DFF" w:rsidP="00F1073F">
      <w:pPr>
        <w:rPr>
          <w:rFonts w:ascii="Arial" w:hAnsi="Arial" w:cs="Arial"/>
          <w:color w:val="333333"/>
          <w:sz w:val="28"/>
          <w:szCs w:val="21"/>
          <w:shd w:val="clear" w:color="auto" w:fill="FFFFFF"/>
        </w:rPr>
      </w:pPr>
      <w:r w:rsidRPr="00507DFF">
        <w:rPr>
          <w:rFonts w:ascii="Arial" w:hAnsi="Arial" w:cs="Arial"/>
          <w:color w:val="333333"/>
          <w:sz w:val="28"/>
          <w:szCs w:val="21"/>
          <w:shd w:val="clear" w:color="auto" w:fill="FFFFFF"/>
        </w:rPr>
        <w:t>ESC PARA MOTOR BRUSHLESS 30A CON BEC 5V/2</w:t>
      </w:r>
      <w:r>
        <w:rPr>
          <w:rFonts w:ascii="Arial" w:hAnsi="Arial" w:cs="Arial"/>
          <w:color w:val="333333"/>
          <w:sz w:val="28"/>
          <w:szCs w:val="21"/>
          <w:shd w:val="clear" w:color="auto" w:fill="FFFFFF"/>
        </w:rPr>
        <w:t>ª</w:t>
      </w:r>
    </w:p>
    <w:p w:rsidR="00507DFF" w:rsidRDefault="00507DFF" w:rsidP="00F1073F">
      <w:pPr>
        <w:rPr>
          <w:rFonts w:ascii="Arial" w:hAnsi="Arial" w:cs="Arial"/>
          <w:color w:val="FF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$ 318.10 </w:t>
      </w:r>
      <w:r>
        <w:rPr>
          <w:rFonts w:ascii="Arial" w:hAnsi="Arial" w:cs="Arial"/>
          <w:color w:val="FF0000"/>
          <w:sz w:val="18"/>
          <w:szCs w:val="18"/>
          <w:shd w:val="clear" w:color="auto" w:fill="FFFFFF"/>
        </w:rPr>
        <w:t>+ IVA.</w:t>
      </w:r>
    </w:p>
    <w:p w:rsidR="00507DFF" w:rsidRPr="00507DFF" w:rsidRDefault="00507DFF" w:rsidP="00F1073F">
      <w:pPr>
        <w:rPr>
          <w:rFonts w:ascii="Century Gothic" w:hAnsi="Century Gothic" w:cs="Arial"/>
          <w:sz w:val="32"/>
          <w:lang w:val="es-ES"/>
        </w:rPr>
      </w:pPr>
      <w:r>
        <w:rPr>
          <w:rFonts w:ascii="Century Gothic" w:hAnsi="Century Gothic" w:cs="Arial"/>
          <w:sz w:val="32"/>
          <w:lang w:val="es-ES"/>
        </w:rPr>
        <w:t>Electrónica AG</w:t>
      </w:r>
    </w:p>
    <w:p w:rsidR="00507DFF" w:rsidRDefault="00507DFF" w:rsidP="00F1073F">
      <w:pPr>
        <w:rPr>
          <w:rFonts w:ascii="Century Gothic" w:hAnsi="Century Gothic" w:cs="Arial"/>
          <w:lang w:val="es-ES"/>
        </w:rPr>
      </w:pPr>
      <w:r>
        <w:rPr>
          <w:noProof/>
        </w:rPr>
        <w:drawing>
          <wp:inline distT="0" distB="0" distL="0" distR="0" wp14:anchorId="4A40CA2D" wp14:editId="1D6303CB">
            <wp:extent cx="2601685" cy="2912987"/>
            <wp:effectExtent l="0" t="0" r="8255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64" t="16217" r="40634" b="38574"/>
                    <a:stretch/>
                  </pic:blipFill>
                  <pic:spPr bwMode="auto">
                    <a:xfrm>
                      <a:off x="0" y="0"/>
                      <a:ext cx="2607774" cy="29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DFF" w:rsidRDefault="00507DFF" w:rsidP="00F1073F">
      <w:pPr>
        <w:rPr>
          <w:rFonts w:ascii="Century Gothic" w:hAnsi="Century Gothic" w:cs="Arial"/>
          <w:lang w:val="es-ES"/>
        </w:rPr>
      </w:pPr>
    </w:p>
    <w:p w:rsidR="00507DFF" w:rsidRDefault="00507DFF" w:rsidP="00F1073F">
      <w:pPr>
        <w:rPr>
          <w:rFonts w:ascii="Century Gothic" w:hAnsi="Century Gothic" w:cs="Arial"/>
          <w:lang w:val="es-ES"/>
        </w:rPr>
      </w:pPr>
    </w:p>
    <w:p w:rsidR="00507DFF" w:rsidRDefault="00507DFF" w:rsidP="00F1073F">
      <w:pPr>
        <w:rPr>
          <w:rFonts w:ascii="Century Gothic" w:hAnsi="Century Gothic" w:cs="Arial"/>
          <w:lang w:val="es-ES"/>
        </w:rPr>
      </w:pPr>
      <w:proofErr w:type="spellStart"/>
      <w:r w:rsidRPr="00507DFF">
        <w:rPr>
          <w:rFonts w:ascii="Century Gothic" w:hAnsi="Century Gothic" w:cs="Arial"/>
          <w:b/>
          <w:sz w:val="36"/>
          <w:lang w:val="es-ES"/>
        </w:rPr>
        <w:lastRenderedPageBreak/>
        <w:t>Acelerometro</w:t>
      </w:r>
      <w:proofErr w:type="spellEnd"/>
      <w:r w:rsidRPr="00507DFF">
        <w:rPr>
          <w:rFonts w:ascii="Century Gothic" w:hAnsi="Century Gothic" w:cs="Arial"/>
          <w:b/>
          <w:sz w:val="36"/>
          <w:lang w:val="es-ES"/>
        </w:rPr>
        <w:t xml:space="preserve"> y giroscopio </w:t>
      </w:r>
      <w:proofErr w:type="spellStart"/>
      <w:r w:rsidRPr="00507DFF">
        <w:rPr>
          <w:rFonts w:ascii="Century Gothic" w:hAnsi="Century Gothic" w:cs="Arial"/>
          <w:b/>
          <w:sz w:val="36"/>
          <w:lang w:val="es-ES"/>
        </w:rPr>
        <w:t>Analogico</w:t>
      </w:r>
      <w:proofErr w:type="spellEnd"/>
      <w:r w:rsidRPr="00507DFF">
        <w:rPr>
          <w:rFonts w:ascii="Century Gothic" w:hAnsi="Century Gothic" w:cs="Arial"/>
          <w:b/>
          <w:sz w:val="36"/>
          <w:lang w:val="es-ES"/>
        </w:rPr>
        <w:t xml:space="preserve"> 3 ejes. D42</w:t>
      </w:r>
      <w:r>
        <w:rPr>
          <w:noProof/>
        </w:rPr>
        <w:drawing>
          <wp:inline distT="0" distB="0" distL="0" distR="0" wp14:anchorId="7D252816" wp14:editId="7BC85599">
            <wp:extent cx="4474028" cy="2361294"/>
            <wp:effectExtent l="0" t="0" r="3175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707" t="23460" r="29390" b="37206"/>
                    <a:stretch/>
                  </pic:blipFill>
                  <pic:spPr bwMode="auto">
                    <a:xfrm>
                      <a:off x="0" y="0"/>
                      <a:ext cx="4483302" cy="236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DFF" w:rsidRDefault="00507DFF" w:rsidP="00F1073F">
      <w:pPr>
        <w:rPr>
          <w:rFonts w:ascii="Arial" w:hAnsi="Arial" w:cs="Arial"/>
          <w:b/>
          <w:color w:val="333333"/>
          <w:sz w:val="32"/>
          <w:szCs w:val="21"/>
          <w:shd w:val="clear" w:color="auto" w:fill="FFFFFF"/>
        </w:rPr>
      </w:pPr>
      <w:proofErr w:type="gramStart"/>
      <w:r w:rsidRPr="00507DFF">
        <w:rPr>
          <w:rFonts w:ascii="Arial" w:hAnsi="Arial" w:cs="Arial"/>
          <w:b/>
          <w:color w:val="333333"/>
          <w:sz w:val="32"/>
          <w:szCs w:val="21"/>
          <w:shd w:val="clear" w:color="auto" w:fill="FFFFFF"/>
        </w:rPr>
        <w:t>ACELEROMETRO,GIROSCOPIO</w:t>
      </w:r>
      <w:proofErr w:type="gramEnd"/>
      <w:r w:rsidRPr="00507DFF">
        <w:rPr>
          <w:rFonts w:ascii="Arial" w:hAnsi="Arial" w:cs="Arial"/>
          <w:b/>
          <w:color w:val="333333"/>
          <w:sz w:val="32"/>
          <w:szCs w:val="21"/>
          <w:shd w:val="clear" w:color="auto" w:fill="FFFFFF"/>
        </w:rPr>
        <w:t xml:space="preserve"> Y BRUJULA MPU9250</w:t>
      </w:r>
    </w:p>
    <w:p w:rsidR="00507DFF" w:rsidRDefault="00507DFF" w:rsidP="00F1073F">
      <w:pPr>
        <w:rPr>
          <w:rFonts w:ascii="Arial" w:hAnsi="Arial" w:cs="Arial"/>
          <w:color w:val="FF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$ 258.62 </w:t>
      </w:r>
      <w:r>
        <w:rPr>
          <w:rFonts w:ascii="Arial" w:hAnsi="Arial" w:cs="Arial"/>
          <w:color w:val="FF0000"/>
          <w:sz w:val="18"/>
          <w:szCs w:val="18"/>
          <w:shd w:val="clear" w:color="auto" w:fill="FFFFFF"/>
        </w:rPr>
        <w:t>+ IVA.</w:t>
      </w:r>
    </w:p>
    <w:p w:rsidR="00507DFF" w:rsidRDefault="00507DFF" w:rsidP="00F1073F">
      <w:pPr>
        <w:rPr>
          <w:rFonts w:ascii="Arial" w:hAnsi="Arial" w:cs="Arial"/>
          <w:b/>
          <w:color w:val="333333"/>
          <w:sz w:val="32"/>
          <w:szCs w:val="21"/>
          <w:shd w:val="clear" w:color="auto" w:fill="FFFFFF"/>
        </w:rPr>
      </w:pPr>
      <w:r>
        <w:rPr>
          <w:rFonts w:ascii="Arial" w:hAnsi="Arial" w:cs="Arial"/>
          <w:b/>
          <w:color w:val="333333"/>
          <w:sz w:val="32"/>
          <w:szCs w:val="21"/>
          <w:shd w:val="clear" w:color="auto" w:fill="FFFFFF"/>
        </w:rPr>
        <w:t>Electrónica AG</w:t>
      </w:r>
    </w:p>
    <w:p w:rsidR="00507DFF" w:rsidRDefault="00507DFF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drawing>
          <wp:inline distT="0" distB="0" distL="0" distR="0">
            <wp:extent cx="3810000" cy="3810000"/>
            <wp:effectExtent l="0" t="0" r="0" b="0"/>
            <wp:docPr id="16" name="Imagen 16" descr="https://agelectronica.com/FOTOS/S/SEN-13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gelectronica.com/FOTOS/S/SEN-1376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DFF" w:rsidRDefault="00507DFF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A073F9" w:rsidRDefault="00A073F9" w:rsidP="00A073F9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39"/>
          <w:szCs w:val="39"/>
        </w:rPr>
      </w:pPr>
      <w:proofErr w:type="gramStart"/>
      <w:r>
        <w:rPr>
          <w:rFonts w:ascii="Helvetica" w:hAnsi="Helvetica" w:cs="Helvetica"/>
          <w:color w:val="333333"/>
          <w:sz w:val="39"/>
          <w:szCs w:val="39"/>
        </w:rPr>
        <w:lastRenderedPageBreak/>
        <w:t>Acelerómetro ,giroscopio</w:t>
      </w:r>
      <w:proofErr w:type="gramEnd"/>
      <w:r>
        <w:rPr>
          <w:rFonts w:ascii="Helvetica" w:hAnsi="Helvetica" w:cs="Helvetica"/>
          <w:color w:val="333333"/>
          <w:sz w:val="39"/>
          <w:szCs w:val="39"/>
        </w:rPr>
        <w:t xml:space="preserve"> Y Magnetómetro 9 Ejes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Mpu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9250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Spi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>/</w:t>
      </w:r>
    </w:p>
    <w:p w:rsidR="00A073F9" w:rsidRDefault="00A073F9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507DFF" w:rsidRDefault="00507DFF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drawing>
          <wp:inline distT="0" distB="0" distL="0" distR="0" wp14:anchorId="760E0D28" wp14:editId="5BB818EB">
            <wp:extent cx="5366657" cy="2759513"/>
            <wp:effectExtent l="0" t="0" r="5715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16" t="30705" r="13291" b="13056"/>
                    <a:stretch/>
                  </pic:blipFill>
                  <pic:spPr bwMode="auto">
                    <a:xfrm>
                      <a:off x="0" y="0"/>
                      <a:ext cx="5374295" cy="276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23E" w:rsidRDefault="006A123E" w:rsidP="00F1073F">
      <w:pPr>
        <w:rPr>
          <w:rFonts w:ascii="Arial" w:hAnsi="Arial" w:cs="Arial"/>
          <w:color w:val="333333"/>
          <w:sz w:val="21"/>
          <w:szCs w:val="21"/>
          <w:shd w:val="clear" w:color="auto" w:fill="EEEEEE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EEEEEE"/>
        </w:rPr>
        <w:t>KIT RADIO CONTROL DE 9 CANALES 2.4GHZ</w:t>
      </w:r>
    </w:p>
    <w:p w:rsidR="006A123E" w:rsidRPr="006A123E" w:rsidRDefault="006A123E" w:rsidP="00F1073F">
      <w:pPr>
        <w:rPr>
          <w:rFonts w:ascii="Century Gothic" w:hAnsi="Century Gothic" w:cs="Arial"/>
          <w:b/>
          <w:sz w:val="24"/>
          <w:lang w:val="es-ES"/>
        </w:rPr>
      </w:pPr>
      <w:r w:rsidRPr="006A123E">
        <w:rPr>
          <w:rFonts w:ascii="Century Gothic" w:hAnsi="Century Gothic" w:cs="Arial"/>
          <w:b/>
          <w:sz w:val="24"/>
          <w:lang w:val="es-ES"/>
        </w:rPr>
        <w:t>ELECRONICA AG</w:t>
      </w:r>
    </w:p>
    <w:p w:rsidR="006A123E" w:rsidRDefault="006A123E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EEEEEE"/>
        </w:rPr>
        <w:t>$ 1,768.10 </w:t>
      </w:r>
      <w:r>
        <w:rPr>
          <w:rFonts w:ascii="Arial" w:hAnsi="Arial" w:cs="Arial"/>
          <w:color w:val="FF0000"/>
          <w:sz w:val="18"/>
          <w:szCs w:val="18"/>
          <w:shd w:val="clear" w:color="auto" w:fill="EEEEEE"/>
        </w:rPr>
        <w:t>+ IVA.</w:t>
      </w:r>
    </w:p>
    <w:p w:rsidR="006A123E" w:rsidRDefault="006A123E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drawing>
          <wp:inline distT="0" distB="0" distL="0" distR="0">
            <wp:extent cx="3243943" cy="3243943"/>
            <wp:effectExtent l="0" t="0" r="0" b="0"/>
            <wp:docPr id="18" name="Imagen 18" descr="https://agelectronica.com/FOTOS/T/TX-9X-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gelectronica.com/FOTOS/T/TX-9X-M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561" cy="324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23E" w:rsidRDefault="006A123E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lastRenderedPageBreak/>
        <w:drawing>
          <wp:inline distT="0" distB="0" distL="0" distR="0" wp14:anchorId="36D9A33F" wp14:editId="7DBB7711">
            <wp:extent cx="5792613" cy="222068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83" t="32775" r="13285" b="19610"/>
                    <a:stretch/>
                  </pic:blipFill>
                  <pic:spPr bwMode="auto">
                    <a:xfrm>
                      <a:off x="0" y="0"/>
                      <a:ext cx="5806702" cy="222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23E" w:rsidRDefault="00E27872" w:rsidP="00F1073F">
      <w:pPr>
        <w:rPr>
          <w:rFonts w:ascii="Century Gothic" w:hAnsi="Century Gothic" w:cs="Arial"/>
          <w:b/>
          <w:sz w:val="36"/>
          <w:lang w:val="es-ES"/>
        </w:rPr>
      </w:pPr>
      <w:r w:rsidRPr="00E27872">
        <w:rPr>
          <w:rFonts w:ascii="Century Gothic" w:hAnsi="Century Gothic" w:cs="Arial"/>
          <w:b/>
          <w:sz w:val="36"/>
          <w:lang w:val="es-ES"/>
        </w:rPr>
        <w:t xml:space="preserve">3 </w:t>
      </w:r>
      <w:proofErr w:type="gramStart"/>
      <w:r w:rsidRPr="00E27872">
        <w:rPr>
          <w:rFonts w:ascii="Century Gothic" w:hAnsi="Century Gothic" w:cs="Arial"/>
          <w:b/>
          <w:sz w:val="36"/>
          <w:lang w:val="es-ES"/>
        </w:rPr>
        <w:t>Baterías</w:t>
      </w:r>
      <w:proofErr w:type="gramEnd"/>
      <w:r w:rsidRPr="00E27872">
        <w:rPr>
          <w:rFonts w:ascii="Century Gothic" w:hAnsi="Century Gothic" w:cs="Arial"/>
          <w:b/>
          <w:sz w:val="36"/>
          <w:lang w:val="es-ES"/>
        </w:rPr>
        <w:t xml:space="preserve"> Y Cargador 3.7v 150mah Para </w:t>
      </w:r>
      <w:proofErr w:type="spellStart"/>
      <w:r w:rsidRPr="00E27872">
        <w:rPr>
          <w:rFonts w:ascii="Century Gothic" w:hAnsi="Century Gothic" w:cs="Arial"/>
          <w:b/>
          <w:sz w:val="36"/>
          <w:lang w:val="es-ES"/>
        </w:rPr>
        <w:t>Drone</w:t>
      </w:r>
      <w:proofErr w:type="spellEnd"/>
      <w:r w:rsidRPr="00E27872">
        <w:rPr>
          <w:rFonts w:ascii="Century Gothic" w:hAnsi="Century Gothic" w:cs="Arial"/>
          <w:b/>
          <w:sz w:val="36"/>
          <w:lang w:val="es-ES"/>
        </w:rPr>
        <w:t xml:space="preserve"> H36, F36, E010</w:t>
      </w: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drawing>
          <wp:inline distT="0" distB="0" distL="0" distR="0" wp14:anchorId="6F5AA775" wp14:editId="25205DA0">
            <wp:extent cx="5170354" cy="252548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53" t="17250" r="9584" b="16842"/>
                    <a:stretch/>
                  </pic:blipFill>
                  <pic:spPr bwMode="auto">
                    <a:xfrm>
                      <a:off x="0" y="0"/>
                      <a:ext cx="5177323" cy="252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  <w:bookmarkStart w:id="0" w:name="_GoBack"/>
      <w:bookmarkEnd w:id="0"/>
    </w:p>
    <w:p w:rsidR="00E27872" w:rsidRDefault="00E27872" w:rsidP="00E27872">
      <w:pPr>
        <w:pStyle w:val="Ttulo1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39"/>
          <w:szCs w:val="39"/>
        </w:rPr>
      </w:pPr>
      <w:r>
        <w:rPr>
          <w:rFonts w:ascii="Helvetica" w:hAnsi="Helvetica" w:cs="Helvetica"/>
          <w:color w:val="333333"/>
          <w:sz w:val="39"/>
          <w:szCs w:val="39"/>
        </w:rPr>
        <w:lastRenderedPageBreak/>
        <w:t xml:space="preserve">z Tp4056 Modulo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Microusb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C/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proteccion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Carga </w:t>
      </w:r>
      <w:proofErr w:type="spellStart"/>
      <w:r>
        <w:rPr>
          <w:rFonts w:ascii="Helvetica" w:hAnsi="Helvetica" w:cs="Helvetica"/>
          <w:color w:val="333333"/>
          <w:sz w:val="39"/>
          <w:szCs w:val="39"/>
        </w:rPr>
        <w:t>Baterias</w:t>
      </w:r>
      <w:proofErr w:type="spellEnd"/>
      <w:r>
        <w:rPr>
          <w:rFonts w:ascii="Helvetica" w:hAnsi="Helvetica" w:cs="Helvetica"/>
          <w:color w:val="333333"/>
          <w:sz w:val="39"/>
          <w:szCs w:val="39"/>
        </w:rPr>
        <w:t xml:space="preserve"> Litio</w:t>
      </w:r>
    </w:p>
    <w:p w:rsidR="00E27872" w:rsidRDefault="00E27872" w:rsidP="00F1073F">
      <w:pPr>
        <w:rPr>
          <w:rFonts w:ascii="Century Gothic" w:hAnsi="Century Gothic" w:cs="Arial"/>
          <w:b/>
          <w:sz w:val="36"/>
          <w:lang w:val="es-ES"/>
        </w:rPr>
      </w:pPr>
      <w:r>
        <w:rPr>
          <w:noProof/>
        </w:rPr>
        <w:drawing>
          <wp:inline distT="0" distB="0" distL="0" distR="0" wp14:anchorId="7E448A94" wp14:editId="6C90B441">
            <wp:extent cx="3515632" cy="20789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505" t="18285" r="14839" b="15815"/>
                    <a:stretch/>
                  </pic:blipFill>
                  <pic:spPr bwMode="auto">
                    <a:xfrm>
                      <a:off x="0" y="0"/>
                      <a:ext cx="3516336" cy="207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872" w:rsidRPr="00507DFF" w:rsidRDefault="00E27872" w:rsidP="00F1073F">
      <w:pPr>
        <w:rPr>
          <w:rFonts w:ascii="Century Gothic" w:hAnsi="Century Gothic" w:cs="Arial"/>
          <w:b/>
          <w:sz w:val="36"/>
          <w:lang w:val="es-ES"/>
        </w:rPr>
      </w:pPr>
    </w:p>
    <w:sectPr w:rsidR="00E27872" w:rsidRPr="00507DFF" w:rsidSect="00E27872">
      <w:pgSz w:w="12240" w:h="15840"/>
      <w:pgMar w:top="1417" w:right="1701" w:bottom="1417" w:left="1701" w:header="708" w:footer="708" w:gutter="0"/>
      <w:pgBorders w:display="not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58B"/>
    <w:rsid w:val="000C5832"/>
    <w:rsid w:val="000E4277"/>
    <w:rsid w:val="00125419"/>
    <w:rsid w:val="00141824"/>
    <w:rsid w:val="00221851"/>
    <w:rsid w:val="00263540"/>
    <w:rsid w:val="00274E23"/>
    <w:rsid w:val="00345620"/>
    <w:rsid w:val="003E6267"/>
    <w:rsid w:val="004272BC"/>
    <w:rsid w:val="004465BD"/>
    <w:rsid w:val="004542D8"/>
    <w:rsid w:val="00507DFF"/>
    <w:rsid w:val="0059349A"/>
    <w:rsid w:val="005B08D1"/>
    <w:rsid w:val="005B7F8D"/>
    <w:rsid w:val="005D2068"/>
    <w:rsid w:val="005D7567"/>
    <w:rsid w:val="005E70BD"/>
    <w:rsid w:val="006A123E"/>
    <w:rsid w:val="006B4689"/>
    <w:rsid w:val="006E30ED"/>
    <w:rsid w:val="0072149A"/>
    <w:rsid w:val="00730061"/>
    <w:rsid w:val="007477C9"/>
    <w:rsid w:val="00764C39"/>
    <w:rsid w:val="007A3E17"/>
    <w:rsid w:val="007D2099"/>
    <w:rsid w:val="007F6681"/>
    <w:rsid w:val="00801052"/>
    <w:rsid w:val="00834FE8"/>
    <w:rsid w:val="00854DAC"/>
    <w:rsid w:val="00884300"/>
    <w:rsid w:val="00920F91"/>
    <w:rsid w:val="0092305E"/>
    <w:rsid w:val="00A050C1"/>
    <w:rsid w:val="00A073F9"/>
    <w:rsid w:val="00A357DA"/>
    <w:rsid w:val="00B078CF"/>
    <w:rsid w:val="00B45D72"/>
    <w:rsid w:val="00BD198E"/>
    <w:rsid w:val="00BE158B"/>
    <w:rsid w:val="00BF618C"/>
    <w:rsid w:val="00C446A1"/>
    <w:rsid w:val="00C63EB8"/>
    <w:rsid w:val="00CA1CB0"/>
    <w:rsid w:val="00CA2603"/>
    <w:rsid w:val="00CA5725"/>
    <w:rsid w:val="00CD02DE"/>
    <w:rsid w:val="00CD6271"/>
    <w:rsid w:val="00CE5542"/>
    <w:rsid w:val="00D76ED5"/>
    <w:rsid w:val="00DA42C7"/>
    <w:rsid w:val="00E27872"/>
    <w:rsid w:val="00E32E30"/>
    <w:rsid w:val="00E91FB5"/>
    <w:rsid w:val="00EB6A94"/>
    <w:rsid w:val="00F1073F"/>
    <w:rsid w:val="00F51F81"/>
    <w:rsid w:val="00FD2171"/>
    <w:rsid w:val="00FF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F2592"/>
  <w15:docId w15:val="{3B94470B-25E8-420F-A1F3-DCD2C6C18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158B"/>
  </w:style>
  <w:style w:type="paragraph" w:styleId="Ttulo1">
    <w:name w:val="heading 1"/>
    <w:basedOn w:val="Normal"/>
    <w:link w:val="Ttulo1Car"/>
    <w:uiPriority w:val="9"/>
    <w:qFormat/>
    <w:rsid w:val="00FD21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E158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158B"/>
    <w:rPr>
      <w:rFonts w:eastAsiaTheme="minorEastAsia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E1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158B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semiHidden/>
    <w:unhideWhenUsed/>
    <w:rsid w:val="00DA42C7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5934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FD2171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392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1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11227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6960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2" w:space="0" w:color="F4F4F4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14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365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93523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5883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81723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07419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96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2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7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4897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87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686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4958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2" w:space="0" w:color="F4F4F4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646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38710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37243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72290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21591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236430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://en.wikipedia.org/wiki/Universidad_Aut%C3%B3noma_de_Nuevo_Le%C3%B3n" TargetMode="External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162</Words>
  <Characters>891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Lizbeth</dc:creator>
  <cp:lastModifiedBy>luis</cp:lastModifiedBy>
  <cp:revision>2</cp:revision>
  <cp:lastPrinted>2015-08-27T04:04:00Z</cp:lastPrinted>
  <dcterms:created xsi:type="dcterms:W3CDTF">2018-01-30T06:24:00Z</dcterms:created>
  <dcterms:modified xsi:type="dcterms:W3CDTF">2018-01-30T06:24:00Z</dcterms:modified>
</cp:coreProperties>
</file>